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3A90DFF1" w:rsidR="00913DAC" w:rsidRDefault="00845A17"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62EBED93" wp14:editId="7E2A3C88">
            <wp:simplePos x="0" y="0"/>
            <wp:positionH relativeFrom="column">
              <wp:posOffset>0</wp:posOffset>
            </wp:positionH>
            <wp:positionV relativeFrom="paragraph">
              <wp:posOffset>0</wp:posOffset>
            </wp:positionV>
            <wp:extent cx="6123354" cy="995045"/>
            <wp:effectExtent l="0" t="0" r="0" b="0"/>
            <wp:wrapNone/>
            <wp:docPr id="736348663" name="Picture 2"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348663" name="Picture 2"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3354" cy="99504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7BB56086"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D35D40">
        <w:rPr>
          <w:rFonts w:ascii="PT Serif" w:hAnsi="PT Serif" w:cs="Arial Hebrew Scholar"/>
          <w:color w:val="262626" w:themeColor="text1" w:themeTint="D9"/>
          <w:sz w:val="18"/>
          <w:szCs w:val="18"/>
        </w:rPr>
        <w:t xml:space="preserve">December </w:t>
      </w:r>
      <w:r w:rsidR="00051D0C">
        <w:rPr>
          <w:rFonts w:ascii="PT Serif" w:hAnsi="PT Serif" w:cs="Arial Hebrew Scholar"/>
          <w:color w:val="262626" w:themeColor="text1" w:themeTint="D9"/>
          <w:sz w:val="18"/>
          <w:szCs w:val="18"/>
        </w:rPr>
        <w:t>2</w:t>
      </w:r>
      <w:r w:rsidR="003B61F3">
        <w:rPr>
          <w:rFonts w:ascii="PT Serif" w:hAnsi="PT Serif" w:cs="Arial Hebrew Scholar"/>
          <w:color w:val="262626" w:themeColor="text1" w:themeTint="D9"/>
          <w:sz w:val="18"/>
          <w:szCs w:val="18"/>
        </w:rPr>
        <w:t>8</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0F0E6724" w:rsidR="00A55A9D" w:rsidRDefault="00D243FA"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Proverbs </w:t>
      </w:r>
      <w:proofErr w:type="gramStart"/>
      <w:r>
        <w:rPr>
          <w:rFonts w:ascii="PT Serif" w:hAnsi="PT Serif"/>
          <w:color w:val="000000" w:themeColor="text1"/>
          <w:sz w:val="21"/>
          <w:szCs w:val="21"/>
        </w:rPr>
        <w:t>2</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D243FA">
        <w:rPr>
          <w:rFonts w:ascii="PT Serif" w:hAnsi="PT Serif"/>
          <w:color w:val="000000" w:themeColor="text1"/>
          <w:sz w:val="21"/>
          <w:szCs w:val="21"/>
        </w:rPr>
        <w:t xml:space="preserve">Failproof Investing: Why God’s Word is the </w:t>
      </w:r>
      <w:r>
        <w:rPr>
          <w:rFonts w:ascii="PT Serif" w:hAnsi="PT Serif"/>
          <w:color w:val="000000" w:themeColor="text1"/>
          <w:sz w:val="21"/>
          <w:szCs w:val="21"/>
        </w:rPr>
        <w:t>s</w:t>
      </w:r>
      <w:r w:rsidRPr="00D243FA">
        <w:rPr>
          <w:rFonts w:ascii="PT Serif" w:hAnsi="PT Serif"/>
          <w:color w:val="000000" w:themeColor="text1"/>
          <w:sz w:val="21"/>
          <w:szCs w:val="21"/>
        </w:rPr>
        <w:t xml:space="preserve">urest ROI </w:t>
      </w:r>
      <w:r>
        <w:rPr>
          <w:rFonts w:ascii="PT Serif" w:hAnsi="PT Serif"/>
          <w:color w:val="000000" w:themeColor="text1"/>
          <w:sz w:val="21"/>
          <w:szCs w:val="21"/>
        </w:rPr>
        <w:t>y</w:t>
      </w:r>
      <w:r w:rsidRPr="00D243FA">
        <w:rPr>
          <w:rFonts w:ascii="PT Serif" w:hAnsi="PT Serif"/>
          <w:color w:val="000000" w:themeColor="text1"/>
          <w:sz w:val="21"/>
          <w:szCs w:val="21"/>
        </w:rPr>
        <w:t xml:space="preserve">ou’ll </w:t>
      </w:r>
      <w:r>
        <w:rPr>
          <w:rFonts w:ascii="PT Serif" w:hAnsi="PT Serif"/>
          <w:color w:val="000000" w:themeColor="text1"/>
          <w:sz w:val="21"/>
          <w:szCs w:val="21"/>
        </w:rPr>
        <w:t>f</w:t>
      </w:r>
      <w:r w:rsidRPr="00D243FA">
        <w:rPr>
          <w:rFonts w:ascii="PT Serif" w:hAnsi="PT Serif"/>
          <w:color w:val="000000" w:themeColor="text1"/>
          <w:sz w:val="21"/>
          <w:szCs w:val="21"/>
        </w:rPr>
        <w:t xml:space="preserve">ind </w:t>
      </w:r>
      <w:r>
        <w:rPr>
          <w:rFonts w:ascii="PT Serif" w:hAnsi="PT Serif"/>
          <w:color w:val="000000" w:themeColor="text1"/>
          <w:sz w:val="21"/>
          <w:szCs w:val="21"/>
        </w:rPr>
        <w:t>t</w:t>
      </w:r>
      <w:r w:rsidRPr="00D243FA">
        <w:rPr>
          <w:rFonts w:ascii="PT Serif" w:hAnsi="PT Serif"/>
          <w:color w:val="000000" w:themeColor="text1"/>
          <w:sz w:val="21"/>
          <w:szCs w:val="21"/>
        </w:rPr>
        <w:t xml:space="preserve">his </w:t>
      </w:r>
      <w:r>
        <w:rPr>
          <w:rFonts w:ascii="PT Serif" w:hAnsi="PT Serif"/>
          <w:color w:val="000000" w:themeColor="text1"/>
          <w:sz w:val="21"/>
          <w:szCs w:val="21"/>
        </w:rPr>
        <w:t>y</w:t>
      </w:r>
      <w:r w:rsidRPr="00D243FA">
        <w:rPr>
          <w:rFonts w:ascii="PT Serif" w:hAnsi="PT Serif"/>
          <w:color w:val="000000" w:themeColor="text1"/>
          <w:sz w:val="21"/>
          <w:szCs w:val="21"/>
        </w:rPr>
        <w:t>ear</w:t>
      </w:r>
    </w:p>
    <w:p w14:paraId="4DFE2FD4" w14:textId="77777777" w:rsidR="00A55A9D" w:rsidRDefault="00A55A9D" w:rsidP="00A55A9D">
      <w:pPr>
        <w:rPr>
          <w:rFonts w:ascii="PT Serif" w:hAnsi="PT Serif"/>
          <w:b/>
          <w:bCs/>
          <w:color w:val="000000" w:themeColor="text1"/>
          <w:sz w:val="28"/>
          <w:szCs w:val="28"/>
        </w:rPr>
      </w:pPr>
    </w:p>
    <w:p w14:paraId="2B7DB30E" w14:textId="2BA9EF99"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D243FA">
        <w:rPr>
          <w:rFonts w:ascii="PT Serif" w:hAnsi="PT Serif"/>
          <w:sz w:val="27"/>
          <w:szCs w:val="27"/>
        </w:rPr>
        <w:t>Commit</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_____________</w:t>
      </w:r>
      <w:r w:rsidR="00E4647C">
        <w:rPr>
          <w:rFonts w:ascii="PT Serif" w:hAnsi="PT Serif"/>
          <w:sz w:val="32"/>
          <w:szCs w:val="32"/>
        </w:rPr>
        <w:t>______________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D243FA">
        <w:rPr>
          <w:rFonts w:ascii="PT Serif" w:hAnsi="PT Serif"/>
          <w:sz w:val="22"/>
          <w:szCs w:val="22"/>
        </w:rPr>
        <w:t>1-4</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66F7B9F"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D243FA">
        <w:rPr>
          <w:rFonts w:ascii="PT Serif" w:hAnsi="PT Serif"/>
          <w:sz w:val="27"/>
          <w:szCs w:val="27"/>
        </w:rPr>
        <w:t>Remember</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w:t>
      </w:r>
      <w:r w:rsidR="00E4647C">
        <w:rPr>
          <w:rFonts w:ascii="PT Serif" w:hAnsi="PT Serif"/>
          <w:sz w:val="32"/>
          <w:szCs w:val="32"/>
        </w:rPr>
        <w:t>__________</w:t>
      </w:r>
      <w:r w:rsidR="00C71FEC">
        <w:rPr>
          <w:rFonts w:ascii="PT Serif" w:hAnsi="PT Serif"/>
          <w:sz w:val="32"/>
          <w:szCs w:val="32"/>
        </w:rPr>
        <w:t>____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615FE">
        <w:rPr>
          <w:rFonts w:ascii="PT Serif" w:hAnsi="PT Serif"/>
          <w:sz w:val="22"/>
          <w:szCs w:val="22"/>
        </w:rPr>
        <w:t>(</w:t>
      </w:r>
      <w:r w:rsidR="00D243FA">
        <w:rPr>
          <w:rFonts w:ascii="PT Serif" w:hAnsi="PT Serif"/>
          <w:sz w:val="22"/>
          <w:szCs w:val="22"/>
        </w:rPr>
        <w:t>5-15</w:t>
      </w:r>
      <w:r w:rsidR="00030AA2"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10D38D33" w:rsidR="00A55A9D" w:rsidRDefault="00A55A9D" w:rsidP="00E72030">
      <w:pPr>
        <w:rPr>
          <w:rFonts w:ascii="PT Serif" w:hAnsi="PT Serif"/>
        </w:rPr>
      </w:pPr>
      <w:r w:rsidRPr="00A55A9D">
        <w:rPr>
          <w:rFonts w:ascii="PT Serif" w:hAnsi="PT Serif"/>
          <w:sz w:val="27"/>
          <w:szCs w:val="27"/>
        </w:rPr>
        <w:t xml:space="preserve">3. </w:t>
      </w:r>
      <w:r w:rsidR="00D243FA">
        <w:rPr>
          <w:rFonts w:ascii="PT Serif" w:hAnsi="PT Serif"/>
          <w:sz w:val="27"/>
          <w:szCs w:val="27"/>
        </w:rPr>
        <w:t>Experience</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w:t>
      </w:r>
      <w:r w:rsidR="00030AA2">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w:t>
      </w:r>
      <w:r w:rsidR="00030AA2" w:rsidRPr="00300A14">
        <w:rPr>
          <w:rFonts w:ascii="PT Serif" w:hAnsi="PT Serif"/>
          <w:sz w:val="32"/>
          <w:szCs w:val="32"/>
        </w:rPr>
        <w:t>_</w:t>
      </w:r>
      <w:r w:rsidR="00B40225">
        <w:rPr>
          <w:rFonts w:ascii="PT Serif" w:hAnsi="PT Serif"/>
          <w:sz w:val="32"/>
          <w:szCs w:val="32"/>
        </w:rPr>
        <w:t>___</w:t>
      </w:r>
      <w:r w:rsidR="00C71FEC">
        <w:rPr>
          <w:rFonts w:ascii="PT Serif" w:hAnsi="PT Serif"/>
          <w:sz w:val="32"/>
          <w:szCs w:val="32"/>
        </w:rPr>
        <w:t>_</w:t>
      </w:r>
      <w:r w:rsidR="00E4647C">
        <w:rPr>
          <w:rFonts w:ascii="PT Serif" w:hAnsi="PT Serif"/>
          <w:sz w:val="32"/>
          <w:szCs w:val="32"/>
        </w:rPr>
        <w:t>___________</w:t>
      </w:r>
      <w:r w:rsidR="00C71FEC">
        <w:rPr>
          <w:rFonts w:ascii="PT Serif" w:hAnsi="PT Serif"/>
          <w:sz w:val="32"/>
          <w:szCs w:val="32"/>
        </w:rPr>
        <w:t>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615FE">
        <w:rPr>
          <w:rFonts w:ascii="PT Serif" w:hAnsi="PT Serif"/>
          <w:sz w:val="22"/>
          <w:szCs w:val="22"/>
        </w:rPr>
        <w:t>(</w:t>
      </w:r>
      <w:r w:rsidR="00D243FA">
        <w:rPr>
          <w:rFonts w:ascii="PT Serif" w:hAnsi="PT Serif"/>
          <w:sz w:val="22"/>
          <w:szCs w:val="22"/>
        </w:rPr>
        <w:t>16-22</w:t>
      </w:r>
      <w:r w:rsidR="00030AA2"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3802170E"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7564D311" w:rsidR="009F5962" w:rsidRPr="00ED6369" w:rsidRDefault="00ED6369" w:rsidP="00A55A9D">
      <w:pPr>
        <w:rPr>
          <w:rFonts w:ascii="PT Serif" w:hAnsi="PT Serif"/>
          <w:sz w:val="21"/>
          <w:szCs w:val="21"/>
        </w:rPr>
      </w:pPr>
      <w:r w:rsidRPr="00ED6369">
        <w:rPr>
          <w:rFonts w:ascii="PT Serif" w:hAnsi="PT Serif"/>
          <w:i/>
          <w:iCs/>
          <w:sz w:val="21"/>
          <w:szCs w:val="21"/>
        </w:rPr>
        <w:t xml:space="preserve">And </w:t>
      </w:r>
      <w:r w:rsidR="00D243FA" w:rsidRPr="00D243FA">
        <w:rPr>
          <w:rFonts w:ascii="PT Serif" w:hAnsi="PT Serif"/>
          <w:i/>
          <w:iCs/>
          <w:sz w:val="21"/>
          <w:szCs w:val="21"/>
        </w:rPr>
        <w:t xml:space="preserve">let us consider how to stir up one another to love and good works, not neglecting to </w:t>
      </w:r>
      <w:proofErr w:type="gramStart"/>
      <w:r w:rsidR="00D243FA" w:rsidRPr="00D243FA">
        <w:rPr>
          <w:rFonts w:ascii="PT Serif" w:hAnsi="PT Serif"/>
          <w:i/>
          <w:iCs/>
          <w:sz w:val="21"/>
          <w:szCs w:val="21"/>
        </w:rPr>
        <w:t>meet together</w:t>
      </w:r>
      <w:proofErr w:type="gramEnd"/>
      <w:r w:rsidR="00D243FA" w:rsidRPr="00D243FA">
        <w:rPr>
          <w:rFonts w:ascii="PT Serif" w:hAnsi="PT Serif"/>
          <w:i/>
          <w:iCs/>
          <w:sz w:val="21"/>
          <w:szCs w:val="21"/>
        </w:rPr>
        <w:t xml:space="preserve">, as is the habit of some, but encouraging one another, and </w:t>
      </w:r>
      <w:proofErr w:type="gramStart"/>
      <w:r w:rsidR="00D243FA" w:rsidRPr="00D243FA">
        <w:rPr>
          <w:rFonts w:ascii="PT Serif" w:hAnsi="PT Serif"/>
          <w:i/>
          <w:iCs/>
          <w:sz w:val="21"/>
          <w:szCs w:val="21"/>
        </w:rPr>
        <w:t>all the more</w:t>
      </w:r>
      <w:proofErr w:type="gramEnd"/>
      <w:r w:rsidR="00D243FA" w:rsidRPr="00D243FA">
        <w:rPr>
          <w:rFonts w:ascii="PT Serif" w:hAnsi="PT Serif"/>
          <w:i/>
          <w:iCs/>
          <w:sz w:val="21"/>
          <w:szCs w:val="21"/>
        </w:rPr>
        <w:t xml:space="preserve"> as you see the Day drawing near</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D243FA">
        <w:rPr>
          <w:rFonts w:ascii="PT Serif" w:hAnsi="PT Serif"/>
          <w:sz w:val="21"/>
          <w:szCs w:val="21"/>
        </w:rPr>
        <w:t>Hebrews 10</w:t>
      </w:r>
      <w:r>
        <w:rPr>
          <w:rFonts w:ascii="PT Serif" w:hAnsi="PT Serif"/>
          <w:sz w:val="21"/>
          <w:szCs w:val="21"/>
        </w:rPr>
        <w:t>:</w:t>
      </w:r>
      <w:r w:rsidR="00D243FA">
        <w:rPr>
          <w:rFonts w:ascii="PT Serif" w:hAnsi="PT Serif"/>
          <w:sz w:val="21"/>
          <w:szCs w:val="21"/>
        </w:rPr>
        <w:t>24-25</w:t>
      </w: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0056BC3A" w14:textId="77777777" w:rsidR="00745A26" w:rsidRDefault="00745A26" w:rsidP="00E51E98">
      <w:pPr>
        <w:rPr>
          <w:rFonts w:ascii="PT Serif" w:hAnsi="PT Serif"/>
          <w:color w:val="000000" w:themeColor="text1"/>
          <w:sz w:val="21"/>
          <w:szCs w:val="21"/>
        </w:rPr>
      </w:pPr>
    </w:p>
    <w:p w14:paraId="222652B5" w14:textId="4D0987A1" w:rsidR="00B9146A" w:rsidRPr="00B9146A" w:rsidRDefault="00B9146A" w:rsidP="00B9146A">
      <w:pPr>
        <w:rPr>
          <w:rFonts w:ascii="PT Serif" w:hAnsi="PT Serif"/>
          <w:color w:val="000000" w:themeColor="text1"/>
          <w:sz w:val="21"/>
          <w:szCs w:val="21"/>
        </w:rPr>
      </w:pPr>
      <w:r w:rsidRPr="00B9146A">
        <w:rPr>
          <w:rFonts w:ascii="PT Serif" w:hAnsi="PT Serif"/>
          <w:color w:val="000000" w:themeColor="text1"/>
          <w:sz w:val="21"/>
          <w:szCs w:val="21"/>
        </w:rPr>
        <w:t>1.</w:t>
      </w:r>
      <w:r>
        <w:rPr>
          <w:rFonts w:ascii="PT Serif" w:hAnsi="PT Serif"/>
          <w:color w:val="000000" w:themeColor="text1"/>
          <w:sz w:val="21"/>
          <w:szCs w:val="21"/>
        </w:rPr>
        <w:t xml:space="preserve"> </w:t>
      </w:r>
      <w:r w:rsidRPr="00B9146A">
        <w:rPr>
          <w:rFonts w:ascii="PT Serif" w:hAnsi="PT Serif"/>
          <w:color w:val="000000" w:themeColor="text1"/>
          <w:sz w:val="21"/>
          <w:szCs w:val="21"/>
        </w:rPr>
        <w:t>Is it enough or effective for us to simply read the DBR without any thoughtful engagement? Why or why not?</w:t>
      </w:r>
    </w:p>
    <w:p w14:paraId="462981D6" w14:textId="77777777" w:rsidR="00B9146A" w:rsidRDefault="00B9146A" w:rsidP="00B9146A">
      <w:pPr>
        <w:rPr>
          <w:rFonts w:ascii="PT Serif" w:hAnsi="PT Serif"/>
          <w:color w:val="000000" w:themeColor="text1"/>
          <w:sz w:val="21"/>
          <w:szCs w:val="21"/>
        </w:rPr>
      </w:pPr>
    </w:p>
    <w:p w14:paraId="36ECE6CD" w14:textId="77777777" w:rsidR="00726BA5" w:rsidRDefault="00726BA5" w:rsidP="00B9146A">
      <w:pPr>
        <w:rPr>
          <w:rFonts w:ascii="PT Serif" w:hAnsi="PT Serif"/>
          <w:color w:val="000000" w:themeColor="text1"/>
          <w:sz w:val="21"/>
          <w:szCs w:val="21"/>
        </w:rPr>
      </w:pPr>
    </w:p>
    <w:p w14:paraId="0E201480" w14:textId="77777777" w:rsidR="00726BA5" w:rsidRDefault="00726BA5" w:rsidP="00B9146A">
      <w:pPr>
        <w:rPr>
          <w:rFonts w:ascii="PT Serif" w:hAnsi="PT Serif"/>
          <w:color w:val="000000" w:themeColor="text1"/>
          <w:sz w:val="21"/>
          <w:szCs w:val="21"/>
        </w:rPr>
      </w:pPr>
    </w:p>
    <w:p w14:paraId="74948211" w14:textId="77777777" w:rsidR="00726BA5" w:rsidRDefault="00726BA5" w:rsidP="00B9146A">
      <w:pPr>
        <w:rPr>
          <w:rFonts w:ascii="PT Serif" w:hAnsi="PT Serif"/>
          <w:color w:val="000000" w:themeColor="text1"/>
          <w:sz w:val="21"/>
          <w:szCs w:val="21"/>
        </w:rPr>
      </w:pPr>
    </w:p>
    <w:p w14:paraId="4E04E66C" w14:textId="77777777" w:rsidR="00726BA5" w:rsidRDefault="00726BA5" w:rsidP="00B9146A">
      <w:pPr>
        <w:rPr>
          <w:rFonts w:ascii="PT Serif" w:hAnsi="PT Serif"/>
          <w:color w:val="000000" w:themeColor="text1"/>
          <w:sz w:val="21"/>
          <w:szCs w:val="21"/>
        </w:rPr>
      </w:pPr>
    </w:p>
    <w:p w14:paraId="6596B197" w14:textId="77777777" w:rsidR="00726BA5" w:rsidRDefault="00726BA5" w:rsidP="00B9146A">
      <w:pPr>
        <w:rPr>
          <w:rFonts w:ascii="PT Serif" w:hAnsi="PT Serif"/>
          <w:color w:val="000000" w:themeColor="text1"/>
          <w:sz w:val="21"/>
          <w:szCs w:val="21"/>
        </w:rPr>
      </w:pPr>
    </w:p>
    <w:p w14:paraId="652BE1F4" w14:textId="77777777" w:rsidR="00726BA5" w:rsidRPr="00B9146A" w:rsidRDefault="00726BA5" w:rsidP="00B9146A">
      <w:pPr>
        <w:rPr>
          <w:rFonts w:ascii="PT Serif" w:hAnsi="PT Serif"/>
          <w:color w:val="000000" w:themeColor="text1"/>
          <w:sz w:val="21"/>
          <w:szCs w:val="21"/>
        </w:rPr>
      </w:pPr>
    </w:p>
    <w:p w14:paraId="333FA1F4" w14:textId="400EC6AD" w:rsidR="00B9146A" w:rsidRDefault="00B9146A" w:rsidP="00B9146A">
      <w:pPr>
        <w:rPr>
          <w:rFonts w:ascii="PT Serif" w:hAnsi="PT Serif"/>
          <w:color w:val="000000" w:themeColor="text1"/>
          <w:sz w:val="21"/>
          <w:szCs w:val="21"/>
        </w:rPr>
      </w:pPr>
      <w:r>
        <w:rPr>
          <w:rFonts w:ascii="PT Serif" w:hAnsi="PT Serif"/>
          <w:color w:val="000000" w:themeColor="text1"/>
          <w:sz w:val="21"/>
          <w:szCs w:val="21"/>
        </w:rPr>
        <w:t xml:space="preserve">2. </w:t>
      </w:r>
      <w:r w:rsidRPr="00B9146A">
        <w:rPr>
          <w:rFonts w:ascii="PT Serif" w:hAnsi="PT Serif"/>
          <w:color w:val="000000" w:themeColor="text1"/>
          <w:sz w:val="21"/>
          <w:szCs w:val="21"/>
        </w:rPr>
        <w:t xml:space="preserve">What are some ways you are intentional </w:t>
      </w:r>
      <w:r>
        <w:rPr>
          <w:rFonts w:ascii="PT Serif" w:hAnsi="PT Serif"/>
          <w:color w:val="000000" w:themeColor="text1"/>
          <w:sz w:val="21"/>
          <w:szCs w:val="21"/>
        </w:rPr>
        <w:t>in</w:t>
      </w:r>
      <w:r w:rsidRPr="00B9146A">
        <w:rPr>
          <w:rFonts w:ascii="PT Serif" w:hAnsi="PT Serif"/>
          <w:color w:val="000000" w:themeColor="text1"/>
          <w:sz w:val="21"/>
          <w:szCs w:val="21"/>
        </w:rPr>
        <w:t xml:space="preserve"> apply</w:t>
      </w:r>
      <w:r>
        <w:rPr>
          <w:rFonts w:ascii="PT Serif" w:hAnsi="PT Serif"/>
          <w:color w:val="000000" w:themeColor="text1"/>
          <w:sz w:val="21"/>
          <w:szCs w:val="21"/>
        </w:rPr>
        <w:t>ing</w:t>
      </w:r>
      <w:r w:rsidRPr="00B9146A">
        <w:rPr>
          <w:rFonts w:ascii="PT Serif" w:hAnsi="PT Serif"/>
          <w:color w:val="000000" w:themeColor="text1"/>
          <w:sz w:val="21"/>
          <w:szCs w:val="21"/>
        </w:rPr>
        <w:t xml:space="preserve"> </w:t>
      </w:r>
      <w:r w:rsidRPr="00B9146A">
        <w:rPr>
          <w:rFonts w:ascii="PT Serif" w:hAnsi="PT Serif"/>
          <w:b/>
          <w:bCs/>
          <w:color w:val="000000" w:themeColor="text1"/>
          <w:sz w:val="21"/>
          <w:szCs w:val="21"/>
        </w:rPr>
        <w:t>Proverbs 2:1-4</w:t>
      </w:r>
      <w:r w:rsidRPr="00B9146A">
        <w:rPr>
          <w:rFonts w:ascii="PT Serif" w:hAnsi="PT Serif"/>
          <w:color w:val="000000" w:themeColor="text1"/>
          <w:sz w:val="21"/>
          <w:szCs w:val="21"/>
        </w:rPr>
        <w:t xml:space="preserve"> in your daily Bible reading?</w:t>
      </w:r>
    </w:p>
    <w:p w14:paraId="1E2CD92F" w14:textId="77777777" w:rsidR="00B9146A" w:rsidRDefault="00B9146A" w:rsidP="00B9146A">
      <w:pPr>
        <w:rPr>
          <w:rFonts w:ascii="PT Serif" w:hAnsi="PT Serif"/>
          <w:color w:val="000000" w:themeColor="text1"/>
          <w:sz w:val="21"/>
          <w:szCs w:val="21"/>
        </w:rPr>
      </w:pPr>
    </w:p>
    <w:p w14:paraId="07E34E64" w14:textId="77777777" w:rsidR="00726BA5" w:rsidRDefault="00726BA5" w:rsidP="00B9146A">
      <w:pPr>
        <w:rPr>
          <w:rFonts w:ascii="PT Serif" w:hAnsi="PT Serif"/>
          <w:color w:val="000000" w:themeColor="text1"/>
          <w:sz w:val="21"/>
          <w:szCs w:val="21"/>
        </w:rPr>
      </w:pPr>
    </w:p>
    <w:p w14:paraId="5351FC1A" w14:textId="77777777" w:rsidR="00726BA5" w:rsidRDefault="00726BA5" w:rsidP="00B9146A">
      <w:pPr>
        <w:rPr>
          <w:rFonts w:ascii="PT Serif" w:hAnsi="PT Serif"/>
          <w:color w:val="000000" w:themeColor="text1"/>
          <w:sz w:val="21"/>
          <w:szCs w:val="21"/>
        </w:rPr>
      </w:pPr>
    </w:p>
    <w:p w14:paraId="64E90A8F" w14:textId="77777777" w:rsidR="00726BA5" w:rsidRDefault="00726BA5" w:rsidP="00B9146A">
      <w:pPr>
        <w:rPr>
          <w:rFonts w:ascii="PT Serif" w:hAnsi="PT Serif"/>
          <w:color w:val="000000" w:themeColor="text1"/>
          <w:sz w:val="21"/>
          <w:szCs w:val="21"/>
        </w:rPr>
      </w:pPr>
    </w:p>
    <w:p w14:paraId="43D5466C" w14:textId="77777777" w:rsidR="00726BA5" w:rsidRDefault="00726BA5" w:rsidP="00B9146A">
      <w:pPr>
        <w:rPr>
          <w:rFonts w:ascii="PT Serif" w:hAnsi="PT Serif"/>
          <w:color w:val="000000" w:themeColor="text1"/>
          <w:sz w:val="21"/>
          <w:szCs w:val="21"/>
        </w:rPr>
      </w:pPr>
    </w:p>
    <w:p w14:paraId="3FE00B52" w14:textId="77777777" w:rsidR="00726BA5" w:rsidRDefault="00726BA5" w:rsidP="00B9146A">
      <w:pPr>
        <w:rPr>
          <w:rFonts w:ascii="PT Serif" w:hAnsi="PT Serif"/>
          <w:color w:val="000000" w:themeColor="text1"/>
          <w:sz w:val="21"/>
          <w:szCs w:val="21"/>
        </w:rPr>
      </w:pPr>
    </w:p>
    <w:p w14:paraId="357B60EB" w14:textId="77777777" w:rsidR="00726BA5" w:rsidRPr="00B9146A" w:rsidRDefault="00726BA5" w:rsidP="00B9146A">
      <w:pPr>
        <w:rPr>
          <w:rFonts w:ascii="PT Serif" w:hAnsi="PT Serif"/>
          <w:color w:val="000000" w:themeColor="text1"/>
          <w:sz w:val="21"/>
          <w:szCs w:val="21"/>
        </w:rPr>
      </w:pPr>
    </w:p>
    <w:p w14:paraId="2B34C9F6" w14:textId="520D2E49" w:rsidR="00B9146A" w:rsidRDefault="00B9146A" w:rsidP="00B9146A">
      <w:pPr>
        <w:rPr>
          <w:rFonts w:ascii="PT Serif" w:hAnsi="PT Serif"/>
          <w:color w:val="000000" w:themeColor="text1"/>
          <w:sz w:val="21"/>
          <w:szCs w:val="21"/>
        </w:rPr>
      </w:pPr>
      <w:r>
        <w:rPr>
          <w:rFonts w:ascii="PT Serif" w:hAnsi="PT Serif"/>
          <w:color w:val="000000" w:themeColor="text1"/>
          <w:sz w:val="21"/>
          <w:szCs w:val="21"/>
        </w:rPr>
        <w:t xml:space="preserve">3. </w:t>
      </w:r>
      <w:r w:rsidRPr="00B9146A">
        <w:rPr>
          <w:rFonts w:ascii="PT Serif" w:hAnsi="PT Serif"/>
          <w:color w:val="000000" w:themeColor="text1"/>
          <w:sz w:val="21"/>
          <w:szCs w:val="21"/>
        </w:rPr>
        <w:t xml:space="preserve">Read </w:t>
      </w:r>
      <w:r w:rsidRPr="00B9146A">
        <w:rPr>
          <w:rFonts w:ascii="PT Serif" w:hAnsi="PT Serif"/>
          <w:b/>
          <w:bCs/>
          <w:color w:val="000000" w:themeColor="text1"/>
          <w:sz w:val="21"/>
          <w:szCs w:val="21"/>
        </w:rPr>
        <w:t>Proverbs 2:6-8</w:t>
      </w:r>
      <w:r w:rsidRPr="00B9146A">
        <w:rPr>
          <w:rFonts w:ascii="PT Serif" w:hAnsi="PT Serif"/>
          <w:color w:val="000000" w:themeColor="text1"/>
          <w:sz w:val="21"/>
          <w:szCs w:val="21"/>
        </w:rPr>
        <w:t xml:space="preserve">. What are some of the blessings of concentrated time in the </w:t>
      </w:r>
      <w:r>
        <w:rPr>
          <w:rFonts w:ascii="PT Serif" w:hAnsi="PT Serif"/>
          <w:color w:val="000000" w:themeColor="text1"/>
          <w:sz w:val="21"/>
          <w:szCs w:val="21"/>
        </w:rPr>
        <w:t>W</w:t>
      </w:r>
      <w:r w:rsidRPr="00B9146A">
        <w:rPr>
          <w:rFonts w:ascii="PT Serif" w:hAnsi="PT Serif"/>
          <w:color w:val="000000" w:themeColor="text1"/>
          <w:sz w:val="21"/>
          <w:szCs w:val="21"/>
        </w:rPr>
        <w:t>ord described in these verses? What do or might those look like in your personal life?</w:t>
      </w:r>
    </w:p>
    <w:p w14:paraId="2BF0132E" w14:textId="77777777" w:rsidR="00B9146A" w:rsidRDefault="00B9146A" w:rsidP="00B9146A">
      <w:pPr>
        <w:rPr>
          <w:rFonts w:ascii="PT Serif" w:hAnsi="PT Serif"/>
          <w:color w:val="000000" w:themeColor="text1"/>
          <w:sz w:val="21"/>
          <w:szCs w:val="21"/>
        </w:rPr>
      </w:pPr>
    </w:p>
    <w:p w14:paraId="5281AE45" w14:textId="77777777" w:rsidR="00726BA5" w:rsidRDefault="00726BA5" w:rsidP="00B9146A">
      <w:pPr>
        <w:rPr>
          <w:rFonts w:ascii="PT Serif" w:hAnsi="PT Serif"/>
          <w:color w:val="000000" w:themeColor="text1"/>
          <w:sz w:val="21"/>
          <w:szCs w:val="21"/>
        </w:rPr>
      </w:pPr>
    </w:p>
    <w:p w14:paraId="738BA021" w14:textId="77777777" w:rsidR="00726BA5" w:rsidRDefault="00726BA5" w:rsidP="00B9146A">
      <w:pPr>
        <w:rPr>
          <w:rFonts w:ascii="PT Serif" w:hAnsi="PT Serif"/>
          <w:color w:val="000000" w:themeColor="text1"/>
          <w:sz w:val="21"/>
          <w:szCs w:val="21"/>
        </w:rPr>
      </w:pPr>
    </w:p>
    <w:p w14:paraId="4842D39A" w14:textId="77777777" w:rsidR="00726BA5" w:rsidRDefault="00726BA5" w:rsidP="00B9146A">
      <w:pPr>
        <w:rPr>
          <w:rFonts w:ascii="PT Serif" w:hAnsi="PT Serif"/>
          <w:color w:val="000000" w:themeColor="text1"/>
          <w:sz w:val="21"/>
          <w:szCs w:val="21"/>
        </w:rPr>
      </w:pPr>
    </w:p>
    <w:p w14:paraId="4B9A8F82" w14:textId="77777777" w:rsidR="00726BA5" w:rsidRDefault="00726BA5" w:rsidP="00B9146A">
      <w:pPr>
        <w:rPr>
          <w:rFonts w:ascii="PT Serif" w:hAnsi="PT Serif"/>
          <w:color w:val="000000" w:themeColor="text1"/>
          <w:sz w:val="21"/>
          <w:szCs w:val="21"/>
        </w:rPr>
      </w:pPr>
    </w:p>
    <w:p w14:paraId="6E9E0036" w14:textId="77777777" w:rsidR="00726BA5" w:rsidRDefault="00726BA5" w:rsidP="00B9146A">
      <w:pPr>
        <w:rPr>
          <w:rFonts w:ascii="PT Serif" w:hAnsi="PT Serif"/>
          <w:color w:val="000000" w:themeColor="text1"/>
          <w:sz w:val="21"/>
          <w:szCs w:val="21"/>
        </w:rPr>
      </w:pPr>
    </w:p>
    <w:p w14:paraId="3CE68E3A" w14:textId="77777777" w:rsidR="00726BA5" w:rsidRDefault="00726BA5" w:rsidP="00B9146A">
      <w:pPr>
        <w:rPr>
          <w:rFonts w:ascii="PT Serif" w:hAnsi="PT Serif"/>
          <w:color w:val="000000" w:themeColor="text1"/>
          <w:sz w:val="21"/>
          <w:szCs w:val="21"/>
        </w:rPr>
      </w:pPr>
    </w:p>
    <w:p w14:paraId="1E042033" w14:textId="77777777" w:rsidR="00726BA5" w:rsidRPr="00B9146A" w:rsidRDefault="00726BA5" w:rsidP="00B9146A">
      <w:pPr>
        <w:rPr>
          <w:rFonts w:ascii="PT Serif" w:hAnsi="PT Serif"/>
          <w:color w:val="000000" w:themeColor="text1"/>
          <w:sz w:val="21"/>
          <w:szCs w:val="21"/>
        </w:rPr>
      </w:pPr>
    </w:p>
    <w:p w14:paraId="2FA79C68" w14:textId="7FE3EB02" w:rsidR="00745A26" w:rsidRDefault="00B9146A" w:rsidP="00B9146A">
      <w:pPr>
        <w:rPr>
          <w:rFonts w:ascii="PT Serif" w:hAnsi="PT Serif"/>
          <w:color w:val="000000" w:themeColor="text1"/>
          <w:sz w:val="21"/>
          <w:szCs w:val="21"/>
        </w:rPr>
      </w:pPr>
      <w:r>
        <w:rPr>
          <w:rFonts w:ascii="PT Serif" w:hAnsi="PT Serif"/>
          <w:color w:val="000000" w:themeColor="text1"/>
          <w:sz w:val="21"/>
          <w:szCs w:val="21"/>
        </w:rPr>
        <w:t xml:space="preserve">4. </w:t>
      </w:r>
      <w:r w:rsidRPr="00B9146A">
        <w:rPr>
          <w:rFonts w:ascii="PT Serif" w:hAnsi="PT Serif"/>
          <w:color w:val="000000" w:themeColor="text1"/>
          <w:sz w:val="21"/>
          <w:szCs w:val="21"/>
        </w:rPr>
        <w:t>In our final point, PPJ talked about how time in the word can guard us against immorality and sin. What are some practical ways you have found this to be true in your own battles against sin?</w:t>
      </w:r>
    </w:p>
    <w:p w14:paraId="218B05B2" w14:textId="77777777" w:rsidR="00745A26" w:rsidRDefault="00745A26" w:rsidP="00E51E98">
      <w:pPr>
        <w:rPr>
          <w:rFonts w:ascii="PT Serif" w:hAnsi="PT Serif"/>
          <w:color w:val="000000" w:themeColor="text1"/>
          <w:sz w:val="21"/>
          <w:szCs w:val="21"/>
        </w:rPr>
      </w:pPr>
    </w:p>
    <w:p w14:paraId="5EB2EDB0" w14:textId="77777777" w:rsidR="00E51E98" w:rsidRDefault="00E51E98" w:rsidP="00E51E98">
      <w:pPr>
        <w:rPr>
          <w:rFonts w:ascii="PT Serif" w:hAnsi="PT Serif"/>
          <w:b/>
          <w:bCs/>
          <w:color w:val="000000" w:themeColor="text1"/>
          <w:sz w:val="18"/>
          <w:szCs w:val="18"/>
        </w:rPr>
      </w:pPr>
    </w:p>
    <w:p w14:paraId="11BE16F1" w14:textId="77777777" w:rsidR="00726BA5" w:rsidRDefault="00726BA5" w:rsidP="00E51E98">
      <w:pPr>
        <w:rPr>
          <w:rFonts w:ascii="PT Serif" w:hAnsi="PT Serif"/>
          <w:b/>
          <w:bCs/>
          <w:color w:val="000000" w:themeColor="text1"/>
          <w:sz w:val="18"/>
          <w:szCs w:val="18"/>
        </w:rPr>
      </w:pPr>
    </w:p>
    <w:p w14:paraId="68D73684" w14:textId="77777777" w:rsidR="00726BA5" w:rsidRDefault="00726BA5" w:rsidP="00E51E98">
      <w:pPr>
        <w:rPr>
          <w:rFonts w:ascii="PT Serif" w:hAnsi="PT Serif"/>
          <w:b/>
          <w:bCs/>
          <w:color w:val="000000" w:themeColor="text1"/>
          <w:sz w:val="18"/>
          <w:szCs w:val="18"/>
        </w:rPr>
      </w:pPr>
    </w:p>
    <w:p w14:paraId="6DB2DFE6" w14:textId="77777777" w:rsidR="00745A26" w:rsidRDefault="00745A26" w:rsidP="00E51E98">
      <w:pPr>
        <w:rPr>
          <w:rFonts w:ascii="PT Serif" w:hAnsi="PT Serif"/>
          <w:b/>
          <w:bCs/>
          <w:color w:val="000000" w:themeColor="text1"/>
          <w:sz w:val="18"/>
          <w:szCs w:val="18"/>
        </w:rPr>
      </w:pPr>
    </w:p>
    <w:p w14:paraId="4249B8A3" w14:textId="77777777" w:rsidR="00745A26" w:rsidRDefault="00745A26" w:rsidP="00E51E98">
      <w:pPr>
        <w:rPr>
          <w:rFonts w:ascii="PT Serif" w:hAnsi="PT Serif"/>
          <w:b/>
          <w:bCs/>
          <w:color w:val="000000" w:themeColor="text1"/>
          <w:sz w:val="18"/>
          <w:szCs w:val="18"/>
        </w:rPr>
      </w:pPr>
    </w:p>
    <w:p w14:paraId="3EF483BE" w14:textId="77777777" w:rsidR="00745A26" w:rsidRDefault="00745A26"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FA76ED6" w14:textId="77777777" w:rsidR="00B9146A" w:rsidRPr="00B9146A" w:rsidRDefault="00E51E98" w:rsidP="00B9146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B9146A" w:rsidRPr="00B9146A">
        <w:rPr>
          <w:rFonts w:ascii="PT Serif" w:hAnsi="PT Serif"/>
          <w:i/>
          <w:iCs/>
          <w:color w:val="000000" w:themeColor="text1"/>
          <w:sz w:val="18"/>
          <w:szCs w:val="18"/>
        </w:rPr>
        <w:t xml:space="preserve">How to Eat Your Bible - </w:t>
      </w:r>
      <w:r w:rsidR="00B9146A" w:rsidRPr="00B9146A">
        <w:rPr>
          <w:rFonts w:ascii="PT Serif" w:hAnsi="PT Serif"/>
          <w:color w:val="000000" w:themeColor="text1"/>
          <w:sz w:val="18"/>
          <w:szCs w:val="18"/>
        </w:rPr>
        <w:t xml:space="preserve">Nate </w:t>
      </w:r>
      <w:proofErr w:type="spellStart"/>
      <w:r w:rsidR="00B9146A" w:rsidRPr="00B9146A">
        <w:rPr>
          <w:rFonts w:ascii="PT Serif" w:hAnsi="PT Serif"/>
          <w:color w:val="000000" w:themeColor="text1"/>
          <w:sz w:val="18"/>
          <w:szCs w:val="18"/>
        </w:rPr>
        <w:t>Pickowicz</w:t>
      </w:r>
      <w:proofErr w:type="spellEnd"/>
    </w:p>
    <w:p w14:paraId="1553ED0C" w14:textId="0D420B0F" w:rsidR="00B9146A" w:rsidRPr="00B9146A" w:rsidRDefault="00B9146A" w:rsidP="00B9146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B9146A">
        <w:rPr>
          <w:rFonts w:ascii="PT Serif" w:hAnsi="PT Serif"/>
          <w:i/>
          <w:iCs/>
          <w:color w:val="000000" w:themeColor="text1"/>
          <w:sz w:val="18"/>
          <w:szCs w:val="18"/>
        </w:rPr>
        <w:t xml:space="preserve">Spiritual Disciplines for the Christian Life - </w:t>
      </w:r>
      <w:r w:rsidRPr="00B9146A">
        <w:rPr>
          <w:rFonts w:ascii="PT Serif" w:hAnsi="PT Serif"/>
          <w:color w:val="000000" w:themeColor="text1"/>
          <w:sz w:val="18"/>
          <w:szCs w:val="18"/>
        </w:rPr>
        <w:t>Don</w:t>
      </w:r>
      <w:r>
        <w:rPr>
          <w:rFonts w:ascii="PT Serif" w:hAnsi="PT Serif"/>
          <w:color w:val="000000" w:themeColor="text1"/>
          <w:sz w:val="18"/>
          <w:szCs w:val="18"/>
        </w:rPr>
        <w:t>ald</w:t>
      </w:r>
      <w:r w:rsidRPr="00B9146A">
        <w:rPr>
          <w:rFonts w:ascii="PT Serif" w:hAnsi="PT Serif"/>
          <w:color w:val="000000" w:themeColor="text1"/>
          <w:sz w:val="18"/>
          <w:szCs w:val="18"/>
        </w:rPr>
        <w:t xml:space="preserve"> Whitney</w:t>
      </w:r>
    </w:p>
    <w:p w14:paraId="29729B97" w14:textId="4778CE17" w:rsidR="00DB4F41" w:rsidRPr="00646942" w:rsidRDefault="00B9146A" w:rsidP="00B9146A">
      <w:pPr>
        <w:rPr>
          <w:rFonts w:ascii="PT Serif" w:hAnsi="PT Serif"/>
          <w:color w:val="000000" w:themeColor="text1"/>
          <w:sz w:val="18"/>
          <w:szCs w:val="18"/>
        </w:rPr>
      </w:pPr>
      <w:r>
        <w:rPr>
          <w:rFonts w:ascii="PT Serif" w:hAnsi="PT Serif"/>
          <w:i/>
          <w:iCs/>
          <w:color w:val="000000" w:themeColor="text1"/>
          <w:sz w:val="18"/>
          <w:szCs w:val="18"/>
        </w:rPr>
        <w:t xml:space="preserve">• </w:t>
      </w:r>
      <w:r w:rsidRPr="00B9146A">
        <w:rPr>
          <w:rFonts w:ascii="PT Serif" w:hAnsi="PT Serif"/>
          <w:i/>
          <w:iCs/>
          <w:color w:val="000000" w:themeColor="text1"/>
          <w:sz w:val="18"/>
          <w:szCs w:val="18"/>
        </w:rPr>
        <w:t xml:space="preserve">Reading the Bible Supernaturally - </w:t>
      </w:r>
      <w:r w:rsidRPr="00B9146A">
        <w:rPr>
          <w:rFonts w:ascii="PT Serif" w:hAnsi="PT Serif"/>
          <w:color w:val="000000" w:themeColor="text1"/>
          <w:sz w:val="18"/>
          <w:szCs w:val="18"/>
        </w:rPr>
        <w:t>Jo</w:t>
      </w:r>
      <w:r>
        <w:rPr>
          <w:rFonts w:ascii="PT Serif" w:hAnsi="PT Serif"/>
          <w:color w:val="000000" w:themeColor="text1"/>
          <w:sz w:val="18"/>
          <w:szCs w:val="18"/>
        </w:rPr>
        <w:t>h</w:t>
      </w:r>
      <w:r w:rsidRPr="00B9146A">
        <w:rPr>
          <w:rFonts w:ascii="PT Serif" w:hAnsi="PT Serif"/>
          <w:color w:val="000000" w:themeColor="text1"/>
          <w:sz w:val="18"/>
          <w:szCs w:val="18"/>
        </w:rPr>
        <w:t>n Piper</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1"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2"/>
  </w:num>
  <w:num w:numId="2" w16cid:durableId="1230730123">
    <w:abstractNumId w:val="28"/>
  </w:num>
  <w:num w:numId="3" w16cid:durableId="1987198534">
    <w:abstractNumId w:val="7"/>
  </w:num>
  <w:num w:numId="4" w16cid:durableId="422722704">
    <w:abstractNumId w:val="19"/>
  </w:num>
  <w:num w:numId="5" w16cid:durableId="1531722257">
    <w:abstractNumId w:val="0"/>
  </w:num>
  <w:num w:numId="6" w16cid:durableId="277026650">
    <w:abstractNumId w:val="36"/>
  </w:num>
  <w:num w:numId="7" w16cid:durableId="1784763843">
    <w:abstractNumId w:val="57"/>
  </w:num>
  <w:num w:numId="8" w16cid:durableId="1548685065">
    <w:abstractNumId w:val="58"/>
  </w:num>
  <w:num w:numId="9" w16cid:durableId="1167087378">
    <w:abstractNumId w:val="10"/>
  </w:num>
  <w:num w:numId="10" w16cid:durableId="506478187">
    <w:abstractNumId w:val="24"/>
  </w:num>
  <w:num w:numId="11" w16cid:durableId="102001275">
    <w:abstractNumId w:val="35"/>
  </w:num>
  <w:num w:numId="12" w16cid:durableId="1232697033">
    <w:abstractNumId w:val="13"/>
  </w:num>
  <w:num w:numId="13" w16cid:durableId="627012014">
    <w:abstractNumId w:val="40"/>
  </w:num>
  <w:num w:numId="14" w16cid:durableId="1200312619">
    <w:abstractNumId w:val="29"/>
  </w:num>
  <w:num w:numId="15" w16cid:durableId="514198706">
    <w:abstractNumId w:val="30"/>
  </w:num>
  <w:num w:numId="16" w16cid:durableId="1056781022">
    <w:abstractNumId w:val="21"/>
  </w:num>
  <w:num w:numId="17" w16cid:durableId="927470970">
    <w:abstractNumId w:val="62"/>
  </w:num>
  <w:num w:numId="18" w16cid:durableId="1442187379">
    <w:abstractNumId w:val="23"/>
  </w:num>
  <w:num w:numId="19" w16cid:durableId="219171254">
    <w:abstractNumId w:val="45"/>
  </w:num>
  <w:num w:numId="20" w16cid:durableId="253171772">
    <w:abstractNumId w:val="61"/>
  </w:num>
  <w:num w:numId="21" w16cid:durableId="1037899821">
    <w:abstractNumId w:val="55"/>
  </w:num>
  <w:num w:numId="22" w16cid:durableId="1500462300">
    <w:abstractNumId w:val="49"/>
  </w:num>
  <w:num w:numId="23" w16cid:durableId="881091594">
    <w:abstractNumId w:val="54"/>
  </w:num>
  <w:num w:numId="24" w16cid:durableId="2027781384">
    <w:abstractNumId w:val="44"/>
  </w:num>
  <w:num w:numId="25" w16cid:durableId="2022079073">
    <w:abstractNumId w:val="12"/>
  </w:num>
  <w:num w:numId="26" w16cid:durableId="1323192885">
    <w:abstractNumId w:val="47"/>
  </w:num>
  <w:num w:numId="27" w16cid:durableId="1307511520">
    <w:abstractNumId w:val="3"/>
  </w:num>
  <w:num w:numId="28" w16cid:durableId="888686280">
    <w:abstractNumId w:val="38"/>
  </w:num>
  <w:num w:numId="29" w16cid:durableId="999425600">
    <w:abstractNumId w:val="31"/>
  </w:num>
  <w:num w:numId="30" w16cid:durableId="111749009">
    <w:abstractNumId w:val="37"/>
  </w:num>
  <w:num w:numId="31" w16cid:durableId="968129375">
    <w:abstractNumId w:val="39"/>
  </w:num>
  <w:num w:numId="32" w16cid:durableId="1534155052">
    <w:abstractNumId w:val="5"/>
  </w:num>
  <w:num w:numId="33" w16cid:durableId="1621767225">
    <w:abstractNumId w:val="4"/>
  </w:num>
  <w:num w:numId="34" w16cid:durableId="1591812435">
    <w:abstractNumId w:val="27"/>
  </w:num>
  <w:num w:numId="35" w16cid:durableId="1905872539">
    <w:abstractNumId w:val="20"/>
  </w:num>
  <w:num w:numId="36" w16cid:durableId="172302168">
    <w:abstractNumId w:val="53"/>
  </w:num>
  <w:num w:numId="37" w16cid:durableId="363136644">
    <w:abstractNumId w:val="1"/>
  </w:num>
  <w:num w:numId="38" w16cid:durableId="659845789">
    <w:abstractNumId w:val="51"/>
  </w:num>
  <w:num w:numId="39" w16cid:durableId="2045980939">
    <w:abstractNumId w:val="52"/>
  </w:num>
  <w:num w:numId="40" w16cid:durableId="861287580">
    <w:abstractNumId w:val="25"/>
  </w:num>
  <w:num w:numId="41" w16cid:durableId="1680499963">
    <w:abstractNumId w:val="34"/>
  </w:num>
  <w:num w:numId="42" w16cid:durableId="273099138">
    <w:abstractNumId w:val="15"/>
  </w:num>
  <w:num w:numId="43" w16cid:durableId="1340044244">
    <w:abstractNumId w:val="16"/>
  </w:num>
  <w:num w:numId="44" w16cid:durableId="711155024">
    <w:abstractNumId w:val="22"/>
  </w:num>
  <w:num w:numId="45" w16cid:durableId="608395123">
    <w:abstractNumId w:val="2"/>
  </w:num>
  <w:num w:numId="46" w16cid:durableId="589968525">
    <w:abstractNumId w:val="33"/>
  </w:num>
  <w:num w:numId="47" w16cid:durableId="51193636">
    <w:abstractNumId w:val="59"/>
  </w:num>
  <w:num w:numId="48" w16cid:durableId="632634269">
    <w:abstractNumId w:val="56"/>
  </w:num>
  <w:num w:numId="49" w16cid:durableId="379285235">
    <w:abstractNumId w:val="11"/>
  </w:num>
  <w:num w:numId="50" w16cid:durableId="1472598808">
    <w:abstractNumId w:val="17"/>
  </w:num>
  <w:num w:numId="51" w16cid:durableId="197400292">
    <w:abstractNumId w:val="14"/>
  </w:num>
  <w:num w:numId="52" w16cid:durableId="358119039">
    <w:abstractNumId w:val="42"/>
  </w:num>
  <w:num w:numId="53" w16cid:durableId="1488092314">
    <w:abstractNumId w:val="60"/>
  </w:num>
  <w:num w:numId="54" w16cid:durableId="48385029">
    <w:abstractNumId w:val="6"/>
  </w:num>
  <w:num w:numId="55" w16cid:durableId="1514421090">
    <w:abstractNumId w:val="18"/>
  </w:num>
  <w:num w:numId="56" w16cid:durableId="1868790637">
    <w:abstractNumId w:val="26"/>
  </w:num>
  <w:num w:numId="57" w16cid:durableId="1586567549">
    <w:abstractNumId w:val="46"/>
  </w:num>
  <w:num w:numId="58" w16cid:durableId="1606419259">
    <w:abstractNumId w:val="43"/>
  </w:num>
  <w:num w:numId="59" w16cid:durableId="1647853895">
    <w:abstractNumId w:val="8"/>
  </w:num>
  <w:num w:numId="60" w16cid:durableId="1236553306">
    <w:abstractNumId w:val="41"/>
  </w:num>
  <w:num w:numId="61" w16cid:durableId="189149519">
    <w:abstractNumId w:val="48"/>
  </w:num>
  <w:num w:numId="62" w16cid:durableId="2025326864">
    <w:abstractNumId w:val="50"/>
  </w:num>
  <w:num w:numId="63" w16cid:durableId="21174059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B61F3"/>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BA5"/>
    <w:rsid w:val="0072756A"/>
    <w:rsid w:val="00733B42"/>
    <w:rsid w:val="00735207"/>
    <w:rsid w:val="00740982"/>
    <w:rsid w:val="007429B0"/>
    <w:rsid w:val="00745735"/>
    <w:rsid w:val="00745A26"/>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E0830"/>
    <w:rsid w:val="007F3F63"/>
    <w:rsid w:val="00800648"/>
    <w:rsid w:val="0080166F"/>
    <w:rsid w:val="0080338E"/>
    <w:rsid w:val="00845A17"/>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301</Words>
  <Characters>1432</Characters>
  <Application>Microsoft Office Word</Application>
  <DocSecurity>0</DocSecurity>
  <Lines>75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5</cp:revision>
  <cp:lastPrinted>2025-12-05T20:03:00Z</cp:lastPrinted>
  <dcterms:created xsi:type="dcterms:W3CDTF">2025-12-27T16:37:00Z</dcterms:created>
  <dcterms:modified xsi:type="dcterms:W3CDTF">2025-12-27T17:13:00Z</dcterms:modified>
</cp:coreProperties>
</file>